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0E48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>Dear Parent/Carer</w:t>
      </w:r>
    </w:p>
    <w:p w14:paraId="39BFC9E1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>We know that times are hard for many families and individuals. The Government’s “</w:t>
      </w:r>
      <w:proofErr w:type="spellStart"/>
      <w:r w:rsidRPr="00064F5B">
        <w:rPr>
          <w:rFonts w:ascii="Arial" w:hAnsi="Arial" w:cs="Arial"/>
        </w:rPr>
        <w:t>Covid</w:t>
      </w:r>
      <w:proofErr w:type="spellEnd"/>
      <w:r w:rsidRPr="00064F5B">
        <w:rPr>
          <w:rFonts w:ascii="Arial" w:hAnsi="Arial" w:cs="Arial"/>
        </w:rPr>
        <w:t xml:space="preserve"> Winter Grant Scheme” was announced in December 2020 to help those most in need during the winter months.</w:t>
      </w:r>
    </w:p>
    <w:p w14:paraId="0DB0A1E5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>We are writing to let you know that you can apply for support from City of Wolverhampton Council, to help with the costs of buying food for your child/ren during the February half-term holiday week (15 – 21 February 2021).</w:t>
      </w:r>
    </w:p>
    <w:p w14:paraId="4C3F89E9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This support is </w:t>
      </w:r>
      <w:r w:rsidRPr="00064F5B">
        <w:rPr>
          <w:rFonts w:ascii="Arial" w:hAnsi="Arial" w:cs="Arial"/>
          <w:b/>
          <w:bCs/>
        </w:rPr>
        <w:t>not</w:t>
      </w:r>
      <w:r w:rsidRPr="00064F5B">
        <w:rPr>
          <w:rFonts w:ascii="Arial" w:hAnsi="Arial" w:cs="Arial"/>
        </w:rPr>
        <w:t xml:space="preserve"> the same as the support for children with a registered benefits-related Free School Meals claim during the current period of partial school closure.</w:t>
      </w:r>
    </w:p>
    <w:p w14:paraId="3C9A8091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>This support will be provided as an “</w:t>
      </w:r>
      <w:proofErr w:type="spellStart"/>
      <w:r w:rsidRPr="00064F5B">
        <w:rPr>
          <w:rFonts w:ascii="Arial" w:hAnsi="Arial" w:cs="Arial"/>
        </w:rPr>
        <w:t>eCode</w:t>
      </w:r>
      <w:proofErr w:type="spellEnd"/>
      <w:r w:rsidRPr="00064F5B">
        <w:rPr>
          <w:rFonts w:ascii="Arial" w:hAnsi="Arial" w:cs="Arial"/>
        </w:rPr>
        <w:t xml:space="preserve">” which can be exchanged online for an eGift card (“supermarket voucher”) to spend with a participating retailer (£15 per child) or a “school box” food parcel containing a week’s worth of breakfast cereals, healthy snacks and lunch items, delivered to your home address by </w:t>
      </w:r>
      <w:proofErr w:type="spellStart"/>
      <w:r w:rsidRPr="00064F5B">
        <w:rPr>
          <w:rFonts w:ascii="Arial" w:hAnsi="Arial" w:cs="Arial"/>
        </w:rPr>
        <w:t>Morrisons</w:t>
      </w:r>
      <w:proofErr w:type="spellEnd"/>
      <w:r w:rsidRPr="00064F5B">
        <w:rPr>
          <w:rFonts w:ascii="Arial" w:hAnsi="Arial" w:cs="Arial"/>
        </w:rPr>
        <w:t>.</w:t>
      </w:r>
    </w:p>
    <w:p w14:paraId="0E431B1D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Your child does </w:t>
      </w:r>
      <w:r w:rsidRPr="00064F5B">
        <w:rPr>
          <w:rFonts w:ascii="Arial" w:hAnsi="Arial" w:cs="Arial"/>
          <w:b/>
          <w:bCs/>
        </w:rPr>
        <w:t>not</w:t>
      </w:r>
      <w:r w:rsidRPr="00064F5B">
        <w:rPr>
          <w:rFonts w:ascii="Arial" w:hAnsi="Arial" w:cs="Arial"/>
        </w:rPr>
        <w:t xml:space="preserve"> need to be registered for benefits-related Free School Meals (FSM), but you will need to apply and meet the extended eligibility criteria to receive this support.</w:t>
      </w:r>
    </w:p>
    <w:p w14:paraId="3F73D23F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You can </w:t>
      </w:r>
      <w:r w:rsidRPr="00064F5B">
        <w:rPr>
          <w:rFonts w:ascii="Arial" w:hAnsi="Arial" w:cs="Arial"/>
          <w:b/>
        </w:rPr>
        <w:t>apply</w:t>
      </w:r>
      <w:r w:rsidRPr="00064F5B">
        <w:rPr>
          <w:rFonts w:ascii="Arial" w:hAnsi="Arial" w:cs="Arial"/>
          <w:b/>
          <w:bCs/>
        </w:rPr>
        <w:t xml:space="preserve"> online between 30 January 202</w:t>
      </w:r>
      <w:r>
        <w:rPr>
          <w:rFonts w:ascii="Arial" w:hAnsi="Arial" w:cs="Arial"/>
          <w:b/>
          <w:bCs/>
        </w:rPr>
        <w:t>1</w:t>
      </w:r>
      <w:r w:rsidRPr="00064F5B">
        <w:rPr>
          <w:rFonts w:ascii="Arial" w:hAnsi="Arial" w:cs="Arial"/>
          <w:b/>
          <w:bCs/>
        </w:rPr>
        <w:t xml:space="preserve"> and 5 February 2021 </w:t>
      </w:r>
      <w:r w:rsidRPr="00064F5B">
        <w:rPr>
          <w:rFonts w:ascii="Arial" w:hAnsi="Arial" w:cs="Arial"/>
        </w:rPr>
        <w:t xml:space="preserve">at </w:t>
      </w:r>
      <w:hyperlink r:id="rId7" w:history="1">
        <w:r w:rsidRPr="00064F5B">
          <w:rPr>
            <w:rStyle w:val="Hyperlink"/>
            <w:rFonts w:ascii="Arial" w:hAnsi="Arial" w:cs="Arial"/>
          </w:rPr>
          <w:t>https://www.wolverhampton.gov.uk/freeschoolmealswinter</w:t>
        </w:r>
      </w:hyperlink>
      <w:r w:rsidRPr="00064F5B">
        <w:rPr>
          <w:rFonts w:ascii="Arial" w:hAnsi="Arial" w:cs="Arial"/>
        </w:rPr>
        <w:t xml:space="preserve"> if you are:</w:t>
      </w:r>
    </w:p>
    <w:p w14:paraId="595582E4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>eligible for benefits-related Free School Meals (FSM) not Universal Infant Free School Meals (UIFSM)*;</w:t>
      </w:r>
    </w:p>
    <w:p w14:paraId="408B5406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>or entitled to Working Tax Credit with annual income less than £16,190;</w:t>
      </w:r>
    </w:p>
    <w:p w14:paraId="3C2332F0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>or receiving Universal Credit with take-home pay less than £1,233.33 a month;</w:t>
      </w:r>
    </w:p>
    <w:p w14:paraId="2D65E2FA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>or waiting for your first Universal Credit payment</w:t>
      </w:r>
    </w:p>
    <w:p w14:paraId="38C156BB" w14:textId="77777777" w:rsidR="00657479" w:rsidRPr="00064F5B" w:rsidRDefault="00657479" w:rsidP="00657479">
      <w:pPr>
        <w:rPr>
          <w:rFonts w:ascii="Arial" w:hAnsi="Arial" w:cs="Arial"/>
          <w:b/>
          <w:bCs/>
        </w:rPr>
      </w:pPr>
      <w:r w:rsidRPr="00064F5B">
        <w:rPr>
          <w:rFonts w:ascii="Arial" w:hAnsi="Arial" w:cs="Arial"/>
          <w:b/>
          <w:bCs/>
        </w:rPr>
        <w:t>If you would like to apply for support but don’t meet these requirements, please contact the school office to discuss your circumstances in confidence.</w:t>
      </w:r>
    </w:p>
    <w:p w14:paraId="6C290977" w14:textId="77777777" w:rsidR="00657479" w:rsidRPr="00064F5B" w:rsidRDefault="00657479" w:rsidP="00657479">
      <w:pPr>
        <w:pStyle w:val="NormalWeb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64F5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*UIFSM are free meals provided to all children in Reception, Year 1 and Year 2, regardless of their family circumstances. These are only available to children who are attending school.</w:t>
      </w:r>
    </w:p>
    <w:p w14:paraId="75480309" w14:textId="77777777" w:rsidR="00657479" w:rsidRPr="00064F5B" w:rsidRDefault="00657479" w:rsidP="00657479">
      <w:pPr>
        <w:rPr>
          <w:rFonts w:ascii="Arial" w:hAnsi="Arial" w:cs="Arial"/>
          <w:u w:val="single"/>
        </w:rPr>
      </w:pPr>
      <w:r w:rsidRPr="00064F5B">
        <w:rPr>
          <w:rFonts w:ascii="Arial" w:hAnsi="Arial" w:cs="Arial"/>
          <w:u w:val="single"/>
        </w:rPr>
        <w:t>Help with your application</w:t>
      </w:r>
    </w:p>
    <w:p w14:paraId="66A97976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Please </w:t>
      </w:r>
      <w:r w:rsidRPr="00064F5B">
        <w:rPr>
          <w:rFonts w:ascii="Arial" w:hAnsi="Arial" w:cs="Arial"/>
          <w:b/>
        </w:rPr>
        <w:t>only apply once</w:t>
      </w:r>
    </w:p>
    <w:p w14:paraId="0EA59430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When your application has been successfully submitted, you will see a message on the screen </w:t>
      </w:r>
      <w:r w:rsidRPr="00064F5B">
        <w:rPr>
          <w:rFonts w:ascii="Arial" w:hAnsi="Arial" w:cs="Arial"/>
          <w:b/>
          <w:bCs/>
        </w:rPr>
        <w:t>and</w:t>
      </w:r>
      <w:r w:rsidRPr="00064F5B">
        <w:rPr>
          <w:rFonts w:ascii="Arial" w:hAnsi="Arial" w:cs="Arial"/>
        </w:rPr>
        <w:t xml:space="preserve"> receive a confirmation email to the address provided on application</w:t>
      </w:r>
    </w:p>
    <w:p w14:paraId="0132B3A2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If you </w:t>
      </w:r>
      <w:r w:rsidRPr="00064F5B">
        <w:rPr>
          <w:rFonts w:ascii="Arial" w:hAnsi="Arial" w:cs="Arial"/>
          <w:b/>
        </w:rPr>
        <w:t>don’t have access to the internet</w:t>
      </w:r>
      <w:r w:rsidRPr="00064F5B">
        <w:rPr>
          <w:rFonts w:ascii="Arial" w:hAnsi="Arial" w:cs="Arial"/>
        </w:rPr>
        <w:t xml:space="preserve">, </w:t>
      </w:r>
      <w:r w:rsidRPr="00064F5B">
        <w:rPr>
          <w:rFonts w:ascii="Arial" w:hAnsi="Arial" w:cs="Arial"/>
          <w:b/>
        </w:rPr>
        <w:t>or don’t have an email address</w:t>
      </w:r>
      <w:r w:rsidRPr="00064F5B">
        <w:rPr>
          <w:rFonts w:ascii="Arial" w:hAnsi="Arial" w:cs="Arial"/>
        </w:rPr>
        <w:t xml:space="preserve"> please:</w:t>
      </w:r>
    </w:p>
    <w:p w14:paraId="1121F830" w14:textId="77777777" w:rsidR="00657479" w:rsidRPr="00064F5B" w:rsidRDefault="00657479" w:rsidP="00657479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 w:rsidRPr="00064F5B">
        <w:rPr>
          <w:rFonts w:ascii="Arial" w:hAnsi="Arial" w:cs="Arial"/>
        </w:rPr>
        <w:t>Let us know – we can help you to complete your application</w:t>
      </w:r>
    </w:p>
    <w:p w14:paraId="5F3B14F7" w14:textId="77777777" w:rsidR="00657479" w:rsidRPr="00064F5B" w:rsidRDefault="00657479" w:rsidP="00657479">
      <w:pPr>
        <w:pStyle w:val="ListParagraph"/>
        <w:numPr>
          <w:ilvl w:val="1"/>
          <w:numId w:val="1"/>
        </w:numPr>
        <w:ind w:left="1080"/>
        <w:rPr>
          <w:rFonts w:ascii="Arial" w:eastAsia="Times New Roman" w:hAnsi="Arial" w:cs="Arial"/>
          <w:lang w:eastAsia="en-GB"/>
        </w:rPr>
      </w:pPr>
      <w:r w:rsidRPr="00064F5B">
        <w:rPr>
          <w:rFonts w:ascii="Arial" w:hAnsi="Arial" w:cs="Arial"/>
        </w:rPr>
        <w:t xml:space="preserve">Or, call the Stay Safe, Be Kind Helpline on </w:t>
      </w:r>
      <w:r w:rsidRPr="00064F5B">
        <w:rPr>
          <w:rFonts w:ascii="Arial" w:eastAsia="Times New Roman" w:hAnsi="Arial" w:cs="Arial"/>
          <w:lang w:eastAsia="en-GB"/>
        </w:rPr>
        <w:t>01902 290241 from Monday 1 February 2021. If you call before 1 February, they will not be able to help you with your application</w:t>
      </w:r>
    </w:p>
    <w:p w14:paraId="78A030AA" w14:textId="77777777" w:rsidR="00657479" w:rsidRPr="00064F5B" w:rsidRDefault="00657479" w:rsidP="0065747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64F5B">
        <w:rPr>
          <w:rFonts w:ascii="Arial" w:hAnsi="Arial" w:cs="Arial"/>
        </w:rPr>
        <w:t>The closing date to apply is Friday 5 February 2021</w:t>
      </w:r>
    </w:p>
    <w:p w14:paraId="3477E5B1" w14:textId="77777777" w:rsidR="00657479" w:rsidRPr="00064F5B" w:rsidRDefault="00657479" w:rsidP="00657479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 w:rsidRPr="00064F5B">
        <w:rPr>
          <w:rFonts w:ascii="Arial" w:hAnsi="Arial" w:cs="Arial"/>
        </w:rPr>
        <w:t>If you do not apply before this date, you will not be able to receive support during the February half-term holiday week, even if your child is eligible to receive support during term-time</w:t>
      </w:r>
    </w:p>
    <w:p w14:paraId="76B37B8F" w14:textId="77777777" w:rsidR="00657479" w:rsidRPr="00064F5B" w:rsidRDefault="00657479" w:rsidP="00657479">
      <w:pPr>
        <w:rPr>
          <w:rFonts w:ascii="Arial" w:eastAsia="Times New Roman" w:hAnsi="Arial" w:cs="Arial"/>
          <w:u w:val="single"/>
          <w:lang w:eastAsia="en-GB"/>
        </w:rPr>
      </w:pPr>
      <w:r w:rsidRPr="00064F5B">
        <w:rPr>
          <w:rFonts w:ascii="Arial" w:eastAsia="Times New Roman" w:hAnsi="Arial" w:cs="Arial"/>
          <w:u w:val="single"/>
          <w:lang w:eastAsia="en-GB"/>
        </w:rPr>
        <w:t>If your application is successful</w:t>
      </w:r>
    </w:p>
    <w:p w14:paraId="5E9808FF" w14:textId="77777777" w:rsidR="00657479" w:rsidRPr="00064F5B" w:rsidRDefault="00657479" w:rsidP="006574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4F5B">
        <w:rPr>
          <w:rFonts w:ascii="Arial" w:hAnsi="Arial" w:cs="Arial"/>
        </w:rPr>
        <w:t>If your application is successful, you will receive a second email by 14 February 2021</w:t>
      </w:r>
    </w:p>
    <w:p w14:paraId="099DF5C8" w14:textId="77777777" w:rsidR="00657479" w:rsidRPr="00064F5B" w:rsidRDefault="00657479" w:rsidP="006574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4F5B">
        <w:rPr>
          <w:rFonts w:ascii="Arial" w:hAnsi="Arial" w:cs="Arial"/>
        </w:rPr>
        <w:lastRenderedPageBreak/>
        <w:t>This email will include all the information you need</w:t>
      </w:r>
      <w:r w:rsidRPr="00064F5B">
        <w:rPr>
          <w:rFonts w:ascii="Arial" w:eastAsia="Times New Roman" w:hAnsi="Arial" w:cs="Arial"/>
          <w:lang w:eastAsia="en-GB"/>
        </w:rPr>
        <w:t xml:space="preserve"> to exchange your </w:t>
      </w:r>
      <w:proofErr w:type="spellStart"/>
      <w:r w:rsidRPr="00064F5B">
        <w:rPr>
          <w:rFonts w:ascii="Arial" w:eastAsia="Times New Roman" w:hAnsi="Arial" w:cs="Arial"/>
          <w:lang w:eastAsia="en-GB"/>
        </w:rPr>
        <w:t>eCode</w:t>
      </w:r>
      <w:proofErr w:type="spellEnd"/>
      <w:r w:rsidRPr="00064F5B">
        <w:rPr>
          <w:rFonts w:ascii="Arial" w:eastAsia="Times New Roman" w:hAnsi="Arial" w:cs="Arial"/>
          <w:lang w:eastAsia="en-GB"/>
        </w:rPr>
        <w:t xml:space="preserve"> for an eGift card (“supermarket voucher”) or information about your food parcel delivery</w:t>
      </w:r>
    </w:p>
    <w:p w14:paraId="0BEAB6A7" w14:textId="77777777" w:rsidR="00657479" w:rsidRPr="00064F5B" w:rsidRDefault="00657479" w:rsidP="006574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You will need to provide an email address to receive your supermarket voucher from </w:t>
      </w:r>
      <w:proofErr w:type="spellStart"/>
      <w:r w:rsidRPr="00064F5B">
        <w:rPr>
          <w:rFonts w:ascii="Arial" w:hAnsi="Arial" w:cs="Arial"/>
        </w:rPr>
        <w:t>Edenred</w:t>
      </w:r>
      <w:proofErr w:type="spellEnd"/>
    </w:p>
    <w:p w14:paraId="466DD299" w14:textId="77777777" w:rsidR="00657479" w:rsidRPr="00064F5B" w:rsidRDefault="00657479" w:rsidP="006574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4F5B">
        <w:rPr>
          <w:rFonts w:ascii="Arial" w:eastAsia="Times New Roman" w:hAnsi="Arial" w:cs="Arial"/>
          <w:lang w:eastAsia="en-GB"/>
        </w:rPr>
        <w:t xml:space="preserve">We would encourage you to exchange your </w:t>
      </w:r>
      <w:proofErr w:type="spellStart"/>
      <w:r w:rsidRPr="00064F5B">
        <w:rPr>
          <w:rFonts w:ascii="Arial" w:eastAsia="Times New Roman" w:hAnsi="Arial" w:cs="Arial"/>
          <w:lang w:eastAsia="en-GB"/>
        </w:rPr>
        <w:t>eCode</w:t>
      </w:r>
      <w:proofErr w:type="spellEnd"/>
      <w:r w:rsidRPr="00064F5B">
        <w:rPr>
          <w:rFonts w:ascii="Arial" w:eastAsia="Times New Roman" w:hAnsi="Arial" w:cs="Arial"/>
          <w:lang w:eastAsia="en-GB"/>
        </w:rPr>
        <w:t xml:space="preserve"> for a supermarket voucher as soon as possible, so that you can buy the food your child needs during the February half-term holiday week</w:t>
      </w:r>
    </w:p>
    <w:p w14:paraId="7E351EAE" w14:textId="77777777" w:rsidR="00657479" w:rsidRPr="00064F5B" w:rsidRDefault="00657479" w:rsidP="006574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4F5B">
        <w:rPr>
          <w:rFonts w:ascii="Arial" w:eastAsia="Times New Roman" w:hAnsi="Arial" w:cs="Arial"/>
          <w:lang w:eastAsia="en-GB"/>
        </w:rPr>
        <w:t xml:space="preserve">If you think that you should have received a second email but you haven’t by 14 February 2021, please first check your ‘junk/spam’ email, then call 01902 290241 or email </w:t>
      </w:r>
      <w:hyperlink r:id="rId8" w:history="1">
        <w:r w:rsidRPr="00064F5B">
          <w:rPr>
            <w:rStyle w:val="Hyperlink"/>
            <w:rFonts w:ascii="Arial" w:eastAsia="Times New Roman" w:hAnsi="Arial" w:cs="Arial"/>
            <w:lang w:eastAsia="en-GB"/>
          </w:rPr>
          <w:t>freeschoolmeals@wolverhampton.gov.uk</w:t>
        </w:r>
      </w:hyperlink>
      <w:r w:rsidRPr="00064F5B">
        <w:rPr>
          <w:rFonts w:ascii="Arial" w:eastAsia="Times New Roman" w:hAnsi="Arial" w:cs="Arial"/>
          <w:lang w:eastAsia="en-GB"/>
        </w:rPr>
        <w:t xml:space="preserve"> </w:t>
      </w:r>
      <w:r w:rsidRPr="00064F5B">
        <w:rPr>
          <w:rFonts w:ascii="Arial" w:eastAsia="Times New Roman" w:hAnsi="Arial" w:cs="Arial"/>
          <w:b/>
          <w:bCs/>
          <w:lang w:eastAsia="en-GB"/>
        </w:rPr>
        <w:t xml:space="preserve">after </w:t>
      </w:r>
      <w:r w:rsidRPr="00064F5B">
        <w:rPr>
          <w:rFonts w:ascii="Arial" w:eastAsia="Times New Roman" w:hAnsi="Arial" w:cs="Arial"/>
          <w:lang w:eastAsia="en-GB"/>
        </w:rPr>
        <w:t>Monday 15 February</w:t>
      </w:r>
      <w:r w:rsidRPr="00064F5B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064F5B">
        <w:rPr>
          <w:rFonts w:ascii="Arial" w:eastAsia="Times New Roman" w:hAnsi="Arial" w:cs="Arial"/>
          <w:lang w:eastAsia="en-GB"/>
        </w:rPr>
        <w:t>2021. You will need to provide a copy of the confirmation email you received when you completed your online application</w:t>
      </w:r>
    </w:p>
    <w:p w14:paraId="56E6F704" w14:textId="77777777" w:rsidR="00657479" w:rsidRPr="00064F5B" w:rsidRDefault="00657479" w:rsidP="00657479">
      <w:pPr>
        <w:rPr>
          <w:rFonts w:ascii="Arial" w:hAnsi="Arial" w:cs="Arial"/>
        </w:rPr>
      </w:pPr>
      <w:r w:rsidRPr="00064F5B">
        <w:rPr>
          <w:rFonts w:ascii="Arial" w:hAnsi="Arial" w:cs="Arial"/>
        </w:rPr>
        <w:t xml:space="preserve">If your application is </w:t>
      </w:r>
      <w:r w:rsidRPr="00064F5B">
        <w:rPr>
          <w:rFonts w:ascii="Arial" w:hAnsi="Arial" w:cs="Arial"/>
          <w:b/>
          <w:bCs/>
        </w:rPr>
        <w:t>not</w:t>
      </w:r>
      <w:r w:rsidRPr="00064F5B">
        <w:rPr>
          <w:rFonts w:ascii="Arial" w:hAnsi="Arial" w:cs="Arial"/>
        </w:rPr>
        <w:t xml:space="preserve"> successful, or you need urgent help in the meantime, please call 01902 290241  or visit the Council’s Stay Safe Be Kind website (</w:t>
      </w:r>
      <w:hyperlink r:id="rId9" w:history="1">
        <w:r w:rsidRPr="00064F5B">
          <w:rPr>
            <w:rStyle w:val="Hyperlink"/>
            <w:rFonts w:ascii="Arial" w:hAnsi="Arial" w:cs="Arial"/>
          </w:rPr>
          <w:t>www.wolverhampton.gov.uk/staysafebekind</w:t>
        </w:r>
      </w:hyperlink>
      <w:r w:rsidRPr="00064F5B">
        <w:rPr>
          <w:rFonts w:ascii="Arial" w:hAnsi="Arial" w:cs="Arial"/>
        </w:rPr>
        <w:t>) for information about other support that might be available to you.</w:t>
      </w:r>
    </w:p>
    <w:p w14:paraId="5A4368AF" w14:textId="77777777" w:rsidR="00CD5EB7" w:rsidRDefault="00CD5EB7" w:rsidP="00657479"/>
    <w:sectPr w:rsidR="00CD5E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6CBB" w14:textId="77777777" w:rsidR="00657479" w:rsidRDefault="00657479" w:rsidP="00657479">
      <w:pPr>
        <w:spacing w:after="0" w:line="240" w:lineRule="auto"/>
      </w:pPr>
      <w:r>
        <w:separator/>
      </w:r>
    </w:p>
  </w:endnote>
  <w:endnote w:type="continuationSeparator" w:id="0">
    <w:p w14:paraId="72A915F7" w14:textId="77777777" w:rsidR="00657479" w:rsidRDefault="00657479" w:rsidP="006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0157" w14:textId="77777777" w:rsidR="00657479" w:rsidRDefault="00657479" w:rsidP="00657479">
      <w:pPr>
        <w:spacing w:after="0" w:line="240" w:lineRule="auto"/>
      </w:pPr>
      <w:r>
        <w:separator/>
      </w:r>
    </w:p>
  </w:footnote>
  <w:footnote w:type="continuationSeparator" w:id="0">
    <w:p w14:paraId="3DF5E7EA" w14:textId="77777777" w:rsidR="00657479" w:rsidRDefault="00657479" w:rsidP="0065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1D99" w14:textId="44EF5CA7" w:rsidR="00657479" w:rsidRDefault="00657479">
    <w:pPr>
      <w:pStyle w:val="Header"/>
    </w:pPr>
  </w:p>
  <w:p w14:paraId="39C6CBDC" w14:textId="11B41C12" w:rsidR="00ED28D0" w:rsidRDefault="0065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541A8"/>
    <w:multiLevelType w:val="hybridMultilevel"/>
    <w:tmpl w:val="BCC0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5185"/>
    <w:multiLevelType w:val="hybridMultilevel"/>
    <w:tmpl w:val="42EA5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9"/>
    <w:rsid w:val="00657479"/>
    <w:rsid w:val="00C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433B9"/>
  <w15:chartTrackingRefBased/>
  <w15:docId w15:val="{71314C5B-0601-44E5-994A-79CBE115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79"/>
  </w:style>
  <w:style w:type="paragraph" w:styleId="Footer">
    <w:name w:val="footer"/>
    <w:basedOn w:val="Normal"/>
    <w:link w:val="FooterChar"/>
    <w:uiPriority w:val="99"/>
    <w:unhideWhenUsed/>
    <w:rsid w:val="0065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79"/>
  </w:style>
  <w:style w:type="paragraph" w:styleId="NormalWeb">
    <w:name w:val="Normal (Web)"/>
    <w:basedOn w:val="Normal"/>
    <w:uiPriority w:val="99"/>
    <w:semiHidden/>
    <w:unhideWhenUsed/>
    <w:rsid w:val="0065747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choolmeals@wolverhamp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lverhampton.gov.uk/freeschoolmealswi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lverhampton.gov.uk/staysafebek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Lacey</dc:creator>
  <cp:keywords/>
  <dc:description/>
  <cp:lastModifiedBy>V Lacey</cp:lastModifiedBy>
  <cp:revision>1</cp:revision>
  <dcterms:created xsi:type="dcterms:W3CDTF">2021-01-29T12:48:00Z</dcterms:created>
  <dcterms:modified xsi:type="dcterms:W3CDTF">2021-01-29T12:51:00Z</dcterms:modified>
</cp:coreProperties>
</file>